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41" w:rsidRDefault="00996241" w:rsidP="00996241">
      <w:pPr>
        <w:jc w:val="center"/>
        <w:rPr>
          <w:b/>
          <w:sz w:val="40"/>
          <w:szCs w:val="40"/>
          <w:lang w:val="en-US"/>
        </w:rPr>
      </w:pPr>
      <w:r w:rsidRPr="00996241">
        <w:rPr>
          <w:b/>
          <w:sz w:val="40"/>
          <w:szCs w:val="40"/>
          <w:lang w:val="en-US"/>
        </w:rPr>
        <w:t>IMPORTANT NOTICE</w:t>
      </w:r>
    </w:p>
    <w:p w:rsidR="00894FAF" w:rsidRDefault="00996241" w:rsidP="00996241">
      <w:pPr>
        <w:jc w:val="center"/>
        <w:rPr>
          <w:b/>
          <w:sz w:val="40"/>
          <w:szCs w:val="40"/>
          <w:lang w:val="en-US"/>
        </w:rPr>
      </w:pPr>
      <w:r w:rsidRPr="00996241">
        <w:rPr>
          <w:b/>
          <w:sz w:val="40"/>
          <w:szCs w:val="40"/>
          <w:lang w:val="en-US"/>
        </w:rPr>
        <w:t>ATHLONE REGATTA 2023</w:t>
      </w:r>
    </w:p>
    <w:p w:rsidR="00996241" w:rsidRDefault="00996241" w:rsidP="00996241">
      <w:pPr>
        <w:rPr>
          <w:b/>
          <w:sz w:val="40"/>
          <w:szCs w:val="40"/>
          <w:lang w:val="en-US"/>
        </w:rPr>
      </w:pPr>
    </w:p>
    <w:p w:rsidR="00996241" w:rsidRPr="008306FA" w:rsidRDefault="008306FA" w:rsidP="004F0A57">
      <w:pPr>
        <w:pStyle w:val="ListParagraph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8306FA">
        <w:rPr>
          <w:b/>
          <w:sz w:val="40"/>
          <w:szCs w:val="40"/>
          <w:lang w:val="en-US"/>
        </w:rPr>
        <w:t>With an extremely tight racing schedule</w:t>
      </w:r>
      <w:r>
        <w:rPr>
          <w:b/>
          <w:sz w:val="40"/>
          <w:szCs w:val="40"/>
          <w:lang w:val="en-US"/>
        </w:rPr>
        <w:t xml:space="preserve"> in place</w:t>
      </w:r>
      <w:r w:rsidRPr="008306FA">
        <w:rPr>
          <w:b/>
          <w:sz w:val="40"/>
          <w:szCs w:val="40"/>
          <w:lang w:val="en-US"/>
        </w:rPr>
        <w:t xml:space="preserve"> </w:t>
      </w:r>
      <w:r w:rsidRPr="008306FA">
        <w:rPr>
          <w:b/>
          <w:sz w:val="40"/>
          <w:szCs w:val="40"/>
          <w:lang w:val="en-US"/>
        </w:rPr>
        <w:t>It’s of utmost importance to launch early for your race</w:t>
      </w:r>
      <w:r>
        <w:rPr>
          <w:b/>
          <w:sz w:val="40"/>
          <w:szCs w:val="40"/>
          <w:lang w:val="en-US"/>
        </w:rPr>
        <w:t>,</w:t>
      </w:r>
      <w:bookmarkStart w:id="0" w:name="_GoBack"/>
      <w:bookmarkEnd w:id="0"/>
      <w:r w:rsidR="00996241" w:rsidRPr="008306FA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w</w:t>
      </w:r>
      <w:r w:rsidR="00996241" w:rsidRPr="008306FA">
        <w:rPr>
          <w:b/>
          <w:sz w:val="40"/>
          <w:szCs w:val="40"/>
          <w:lang w:val="en-US"/>
        </w:rPr>
        <w:t>e will NOT be able to accommodate lateness to the start for any reason</w:t>
      </w:r>
      <w:r>
        <w:rPr>
          <w:b/>
          <w:sz w:val="40"/>
          <w:szCs w:val="40"/>
          <w:lang w:val="en-US"/>
        </w:rPr>
        <w:t xml:space="preserve"> whatsoever.</w:t>
      </w:r>
    </w:p>
    <w:p w:rsidR="006A7D7D" w:rsidRPr="006A7D7D" w:rsidRDefault="006A7D7D" w:rsidP="006A7D7D">
      <w:pPr>
        <w:rPr>
          <w:b/>
          <w:sz w:val="40"/>
          <w:szCs w:val="40"/>
          <w:lang w:val="en-US"/>
        </w:rPr>
      </w:pPr>
    </w:p>
    <w:p w:rsidR="00996241" w:rsidRDefault="00996241" w:rsidP="00D05840">
      <w:pPr>
        <w:pStyle w:val="ListParagraph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People familiar with </w:t>
      </w:r>
      <w:proofErr w:type="spellStart"/>
      <w:r>
        <w:rPr>
          <w:b/>
          <w:sz w:val="40"/>
          <w:szCs w:val="40"/>
          <w:lang w:val="en-US"/>
        </w:rPr>
        <w:t>Coosan</w:t>
      </w:r>
      <w:proofErr w:type="spellEnd"/>
      <w:r>
        <w:rPr>
          <w:b/>
          <w:sz w:val="40"/>
          <w:szCs w:val="40"/>
          <w:lang w:val="en-US"/>
        </w:rPr>
        <w:t xml:space="preserve"> Point will know of a small</w:t>
      </w:r>
      <w:r w:rsidR="006A7D7D">
        <w:rPr>
          <w:b/>
          <w:sz w:val="40"/>
          <w:szCs w:val="40"/>
          <w:lang w:val="en-US"/>
        </w:rPr>
        <w:t xml:space="preserve"> swimmers</w:t>
      </w:r>
      <w:r>
        <w:rPr>
          <w:b/>
          <w:sz w:val="40"/>
          <w:szCs w:val="40"/>
          <w:lang w:val="en-US"/>
        </w:rPr>
        <w:t xml:space="preserve"> bathing bay to the left of our launch slips. When the </w:t>
      </w:r>
      <w:r w:rsidR="006A7D7D">
        <w:rPr>
          <w:b/>
          <w:sz w:val="40"/>
          <w:szCs w:val="40"/>
          <w:lang w:val="en-US"/>
        </w:rPr>
        <w:t>n</w:t>
      </w:r>
      <w:r>
        <w:rPr>
          <w:b/>
          <w:sz w:val="40"/>
          <w:szCs w:val="40"/>
          <w:lang w:val="en-US"/>
        </w:rPr>
        <w:t xml:space="preserve">ormal launching area is congested </w:t>
      </w:r>
      <w:r w:rsidR="006A7D7D">
        <w:rPr>
          <w:b/>
          <w:sz w:val="40"/>
          <w:szCs w:val="40"/>
          <w:lang w:val="en-US"/>
        </w:rPr>
        <w:t>t</w:t>
      </w:r>
      <w:r>
        <w:rPr>
          <w:b/>
          <w:sz w:val="40"/>
          <w:szCs w:val="40"/>
          <w:lang w:val="en-US"/>
        </w:rPr>
        <w:t>his</w:t>
      </w:r>
      <w:r w:rsidR="008306FA">
        <w:rPr>
          <w:b/>
          <w:sz w:val="40"/>
          <w:szCs w:val="40"/>
          <w:lang w:val="en-US"/>
        </w:rPr>
        <w:t xml:space="preserve"> swimmers</w:t>
      </w:r>
      <w:r>
        <w:rPr>
          <w:b/>
          <w:sz w:val="40"/>
          <w:szCs w:val="40"/>
          <w:lang w:val="en-US"/>
        </w:rPr>
        <w:t xml:space="preserve"> bay can be used for all Rowing </w:t>
      </w:r>
      <w:r w:rsidR="008306FA">
        <w:rPr>
          <w:b/>
          <w:sz w:val="40"/>
          <w:szCs w:val="40"/>
          <w:lang w:val="en-US"/>
        </w:rPr>
        <w:t>craft</w:t>
      </w:r>
      <w:r>
        <w:rPr>
          <w:b/>
          <w:sz w:val="40"/>
          <w:szCs w:val="40"/>
          <w:lang w:val="en-US"/>
        </w:rPr>
        <w:t>,</w:t>
      </w:r>
      <w:r w:rsidR="006A7D7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how</w:t>
      </w:r>
      <w:r w:rsidR="006A7D7D"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  <w:lang w:val="en-US"/>
        </w:rPr>
        <w:t xml:space="preserve">ver it will not be slipped as we have to allow access for other water users during the day. Flip Flops /sliders/wellies are all appropriate footwear for launching </w:t>
      </w:r>
      <w:proofErr w:type="gramStart"/>
      <w:r>
        <w:rPr>
          <w:b/>
          <w:sz w:val="40"/>
          <w:szCs w:val="40"/>
          <w:lang w:val="en-US"/>
        </w:rPr>
        <w:t>here,.</w:t>
      </w:r>
      <w:proofErr w:type="gramEnd"/>
    </w:p>
    <w:p w:rsidR="006A7D7D" w:rsidRPr="006A7D7D" w:rsidRDefault="006A7D7D" w:rsidP="006A7D7D">
      <w:pPr>
        <w:pStyle w:val="ListParagraph"/>
        <w:rPr>
          <w:b/>
          <w:sz w:val="40"/>
          <w:szCs w:val="40"/>
          <w:lang w:val="en-US"/>
        </w:rPr>
      </w:pPr>
    </w:p>
    <w:p w:rsidR="006A7D7D" w:rsidRPr="006A7D7D" w:rsidRDefault="006A7D7D" w:rsidP="006A7D7D">
      <w:pPr>
        <w:pStyle w:val="ListParagraph"/>
        <w:rPr>
          <w:b/>
          <w:sz w:val="40"/>
          <w:szCs w:val="40"/>
          <w:lang w:val="en-US"/>
        </w:rPr>
      </w:pPr>
    </w:p>
    <w:p w:rsidR="00996241" w:rsidRPr="00996241" w:rsidRDefault="00996241" w:rsidP="0099624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</w:p>
    <w:sectPr w:rsidR="00996241" w:rsidRPr="0099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C11"/>
    <w:multiLevelType w:val="hybridMultilevel"/>
    <w:tmpl w:val="C9B0F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41"/>
    <w:rsid w:val="006A7D7D"/>
    <w:rsid w:val="008306FA"/>
    <w:rsid w:val="00894FAF"/>
    <w:rsid w:val="009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E175"/>
  <w15:chartTrackingRefBased/>
  <w15:docId w15:val="{6EFCEB3D-425E-4087-9CD5-A5D6ED5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2023-06-09T10:49:00Z</dcterms:created>
  <dcterms:modified xsi:type="dcterms:W3CDTF">2023-06-09T11:41:00Z</dcterms:modified>
</cp:coreProperties>
</file>